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F423A" w:rsidRPr="007759C2" w14:paraId="68971EA8" w14:textId="77777777" w:rsidTr="00B51EC5">
        <w:tc>
          <w:tcPr>
            <w:tcW w:w="2689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B51EC5">
        <w:tc>
          <w:tcPr>
            <w:tcW w:w="2689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68E34160" w14:textId="21256AB0" w:rsidR="007F423A" w:rsidRPr="007759C2" w:rsidRDefault="00A17344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3</w:t>
            </w:r>
            <w:r w:rsidR="00CD64E1">
              <w:rPr>
                <w:rFonts w:ascii="Times New Roman" w:hAnsi="Times New Roman" w:cs="Times New Roman"/>
                <w:b/>
                <w:bCs/>
                <w:lang w:val="kk-KZ"/>
              </w:rPr>
              <w:t>1</w:t>
            </w:r>
            <w:r w:rsidR="00D611E2"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 w:rsidR="00D611E2">
              <w:rPr>
                <w:rFonts w:ascii="Times New Roman" w:hAnsi="Times New Roman" w:cs="Times New Roman"/>
                <w:b/>
                <w:bCs/>
              </w:rPr>
              <w:t>10</w:t>
            </w:r>
            <w:r w:rsidR="00D611E2"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F423A" w:rsidRPr="007759C2" w14:paraId="5C67DE78" w14:textId="77777777" w:rsidTr="00B51EC5">
        <w:tc>
          <w:tcPr>
            <w:tcW w:w="2689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650" w:type="dxa"/>
            <w:shd w:val="clear" w:color="auto" w:fill="auto"/>
          </w:tcPr>
          <w:p w14:paraId="49D71C5C" w14:textId="2888338D" w:rsidR="007F423A" w:rsidRPr="007759C2" w:rsidRDefault="00DD6A14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093891">
              <w:rPr>
                <w:rFonts w:ascii="Times New Roman" w:hAnsi="Times New Roman" w:cs="Times New Roman"/>
                <w:b/>
                <w:bCs/>
              </w:rPr>
              <w:t>8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</w:t>
            </w:r>
            <w:r w:rsidR="00093891">
              <w:rPr>
                <w:rFonts w:ascii="Times New Roman" w:hAnsi="Times New Roman" w:cs="Times New Roman"/>
                <w:b/>
                <w:bCs/>
                <w:lang w:val="kk-KZ"/>
              </w:rPr>
              <w:t>для детей с аутизмом и другими ментал</w:t>
            </w:r>
            <w:r w:rsidR="00641073">
              <w:rPr>
                <w:rFonts w:ascii="Times New Roman" w:hAnsi="Times New Roman" w:cs="Times New Roman"/>
                <w:b/>
                <w:bCs/>
                <w:lang w:val="kk-KZ"/>
              </w:rPr>
              <w:t>ьными нарушениями</w:t>
            </w:r>
          </w:p>
        </w:tc>
      </w:tr>
      <w:tr w:rsidR="007F423A" w:rsidRPr="007759C2" w14:paraId="59DB59E0" w14:textId="77777777" w:rsidTr="00B51EC5">
        <w:tc>
          <w:tcPr>
            <w:tcW w:w="2689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A354D18" w14:textId="00BFF550" w:rsidR="007F423A" w:rsidRPr="002575FF" w:rsidRDefault="00A17344" w:rsidP="00D611E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kk-KZ"/>
              </w:rPr>
              <w:t>3</w:t>
            </w:r>
            <w:r w:rsidR="00CD64E1">
              <w:rPr>
                <w:rFonts w:ascii="Times New Roman" w:eastAsia="Calibri" w:hAnsi="Times New Roman" w:cs="Times New Roman"/>
                <w:b/>
                <w:bCs/>
                <w:color w:val="000000"/>
                <w:lang w:val="kk-KZ"/>
              </w:rPr>
              <w:t>1</w:t>
            </w:r>
            <w:r w:rsidR="00F83A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/</w:t>
            </w:r>
            <w:r w:rsidR="00D611E2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ЦП</w:t>
            </w:r>
            <w:r w:rsidR="00F83A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-</w:t>
            </w:r>
            <w:r w:rsidR="002D265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  <w:r w:rsidR="002575FF">
              <w:rPr>
                <w:rFonts w:ascii="Times New Roman" w:eastAsia="Calibri" w:hAnsi="Times New Roman" w:cs="Times New Roman"/>
                <w:b/>
                <w:bCs/>
                <w:color w:val="000000"/>
                <w:lang w:val="kk-KZ"/>
              </w:rPr>
              <w:t>1</w:t>
            </w:r>
          </w:p>
        </w:tc>
      </w:tr>
      <w:tr w:rsidR="007F423A" w:rsidRPr="007759C2" w14:paraId="0FE5BF82" w14:textId="77777777" w:rsidTr="00B51EC5">
        <w:tc>
          <w:tcPr>
            <w:tcW w:w="2689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16E9516F" w14:textId="2CD582C5" w:rsidR="007F423A" w:rsidRPr="007759C2" w:rsidRDefault="00CD64E1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CD64E1">
              <w:rPr>
                <w:rFonts w:ascii="Times New Roman" w:hAnsi="Times New Roman" w:cs="Times New Roman"/>
                <w:b/>
                <w:bCs/>
              </w:rPr>
              <w:t>Складной игровой мат</w:t>
            </w:r>
          </w:p>
        </w:tc>
      </w:tr>
      <w:tr w:rsidR="002A1FE7" w:rsidRPr="007759C2" w14:paraId="1AC44CA6" w14:textId="77777777" w:rsidTr="00B51EC5">
        <w:tc>
          <w:tcPr>
            <w:tcW w:w="2689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1977730" w14:textId="4CC282F4" w:rsidR="002A1FE7" w:rsidRPr="007759C2" w:rsidRDefault="004B16BF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2A1FE7" w:rsidRPr="007759C2" w14:paraId="3AAC5C32" w14:textId="77777777" w:rsidTr="00B51EC5">
        <w:tc>
          <w:tcPr>
            <w:tcW w:w="2689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77E8D7D1" w14:textId="3CEFA972" w:rsidR="002A1FE7" w:rsidRPr="002575FF" w:rsidRDefault="00CD64E1" w:rsidP="00B51EC5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128</w:t>
            </w:r>
          </w:p>
        </w:tc>
      </w:tr>
      <w:tr w:rsidR="002A1FE7" w:rsidRPr="007759C2" w14:paraId="3D7702B7" w14:textId="77777777" w:rsidTr="00B51EC5">
        <w:tc>
          <w:tcPr>
            <w:tcW w:w="2689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A703390" w14:textId="6C60CEF2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7759C2" w14:paraId="31203210" w14:textId="77777777" w:rsidTr="00B51EC5">
        <w:trPr>
          <w:trHeight w:val="575"/>
        </w:trPr>
        <w:tc>
          <w:tcPr>
            <w:tcW w:w="2689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F423A" w:rsidRPr="00CD64E1" w14:paraId="7EEE95AF" w14:textId="77777777" w:rsidTr="00CD64E1">
        <w:trPr>
          <w:trHeight w:val="417"/>
        </w:trPr>
        <w:tc>
          <w:tcPr>
            <w:tcW w:w="2689" w:type="dxa"/>
          </w:tcPr>
          <w:p w14:paraId="3B2D6A54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36370A5C" w14:textId="77777777" w:rsidR="00CD64E1" w:rsidRPr="00CD64E1" w:rsidRDefault="00CD64E1" w:rsidP="000C6D99">
            <w:pPr>
              <w:shd w:val="clear" w:color="auto" w:fill="FFFFFF"/>
              <w:jc w:val="both"/>
              <w:rPr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Детские</w:t>
            </w:r>
            <w:r w:rsidRPr="00CD64E1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маты</w:t>
            </w:r>
            <w:r w:rsidRPr="00CD64E1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ECO</w:t>
            </w:r>
            <w:r w:rsidRPr="00CD64E1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Color</w:t>
            </w:r>
            <w:r w:rsidRPr="00CD64E1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Folder</w:t>
            </w:r>
            <w:r w:rsidRPr="00CD64E1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SG</w:t>
            </w:r>
            <w:r w:rsidRPr="00CD64E1">
              <w:rPr>
                <w:lang w:val="en-US"/>
              </w:rPr>
              <w:t xml:space="preserve"> </w:t>
            </w:r>
          </w:p>
          <w:p w14:paraId="4A8F8503" w14:textId="03FA99C6" w:rsidR="00355FA8" w:rsidRPr="00CD64E1" w:rsidRDefault="00CD64E1" w:rsidP="000C6D9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Д</w:t>
            </w:r>
            <w:r w:rsidRPr="00CD64E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ля производства внутреннего наполнения матов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должен</w:t>
            </w:r>
            <w:r w:rsidRPr="00CD64E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использ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оваться</w:t>
            </w:r>
            <w:r w:rsidRPr="00CD64E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только чистый вспененный пищевой полиэтилен без вредных примесей.</w:t>
            </w:r>
          </w:p>
        </w:tc>
      </w:tr>
      <w:tr w:rsidR="007F423A" w:rsidRPr="007759C2" w14:paraId="461232A2" w14:textId="77777777" w:rsidTr="00BF046B">
        <w:trPr>
          <w:trHeight w:val="343"/>
        </w:trPr>
        <w:tc>
          <w:tcPr>
            <w:tcW w:w="2689" w:type="dxa"/>
          </w:tcPr>
          <w:p w14:paraId="21F1535C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5D2CBE0C" w14:textId="77777777" w:rsidR="00A626DB" w:rsidRPr="00CD64E1" w:rsidRDefault="002D265F" w:rsidP="006948FF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0493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Цвет </w:t>
            </w:r>
            <w:r w:rsidR="00CD64E1">
              <w:rPr>
                <w:rFonts w:ascii="Times New Roman" w:eastAsia="Times New Roman" w:hAnsi="Times New Roman"/>
                <w:color w:val="000000" w:themeColor="text1"/>
                <w:lang w:val="kk-KZ" w:eastAsia="ru-RU"/>
              </w:rPr>
              <w:t xml:space="preserve">Серый </w:t>
            </w:r>
            <w:r w:rsidR="00CD64E1" w:rsidRPr="00CD64E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(</w:t>
            </w:r>
            <w:r w:rsidR="00CD64E1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>Urban</w:t>
            </w:r>
            <w:r w:rsidR="00CD64E1" w:rsidRPr="00CD64E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r w:rsidR="00CD64E1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>Gray</w:t>
            </w:r>
            <w:r w:rsidR="00CD64E1" w:rsidRPr="00CD64E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)</w:t>
            </w:r>
          </w:p>
          <w:p w14:paraId="6E517569" w14:textId="69435FA7" w:rsidR="00CD64E1" w:rsidRPr="00CD64E1" w:rsidRDefault="00CD64E1" w:rsidP="006948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64E1">
              <w:rPr>
                <w:rFonts w:ascii="Times New Roman" w:hAnsi="Times New Roman" w:cs="Times New Roman"/>
                <w:color w:val="000000" w:themeColor="text1"/>
              </w:rPr>
              <w:t>Ра</w:t>
            </w:r>
            <w:r>
              <w:rPr>
                <w:rFonts w:ascii="Times New Roman" w:hAnsi="Times New Roman" w:cs="Times New Roman"/>
                <w:color w:val="000000" w:themeColor="text1"/>
              </w:rPr>
              <w:t>змер (мм): 2400*1400*40</w:t>
            </w:r>
          </w:p>
        </w:tc>
      </w:tr>
      <w:tr w:rsidR="007F423A" w:rsidRPr="007759C2" w14:paraId="59302957" w14:textId="77777777" w:rsidTr="00B51EC5">
        <w:tc>
          <w:tcPr>
            <w:tcW w:w="2689" w:type="dxa"/>
          </w:tcPr>
          <w:p w14:paraId="432D437F" w14:textId="621C4EE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2020B683" w14:textId="77777777" w:rsidR="00311635" w:rsidRPr="00F20625" w:rsidRDefault="00311635" w:rsidP="0031163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0625">
              <w:rPr>
                <w:rFonts w:ascii="Times New Roman" w:hAnsi="Times New Roman" w:cs="Times New Roman"/>
                <w:color w:val="000000" w:themeColor="text1"/>
              </w:rPr>
              <w:t>Руководство пользователя (паспорт) на русском языке (при наличии)</w:t>
            </w:r>
          </w:p>
          <w:p w14:paraId="3A834663" w14:textId="2206928A" w:rsidR="00A626DB" w:rsidRPr="007759C2" w:rsidRDefault="00311635" w:rsidP="00311635">
            <w:pPr>
              <w:rPr>
                <w:rFonts w:ascii="Times New Roman" w:hAnsi="Times New Roman" w:cs="Times New Roman"/>
              </w:rPr>
            </w:pPr>
            <w:r w:rsidRPr="00F20625">
              <w:rPr>
                <w:rFonts w:ascii="Times New Roman" w:hAnsi="Times New Roman" w:cs="Times New Roman"/>
                <w:color w:val="000000" w:themeColor="text1"/>
              </w:rPr>
              <w:t>Гарантийный талон (при наличии)</w:t>
            </w:r>
          </w:p>
        </w:tc>
      </w:tr>
      <w:tr w:rsidR="007F423A" w:rsidRPr="007759C2" w14:paraId="6018FFD9" w14:textId="77777777" w:rsidTr="00B51EC5">
        <w:tc>
          <w:tcPr>
            <w:tcW w:w="2689" w:type="dxa"/>
          </w:tcPr>
          <w:p w14:paraId="27AEE598" w14:textId="4FB216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BAABCC6" w14:textId="36E2B4E6" w:rsidR="00A626DB" w:rsidRPr="007759C2" w:rsidRDefault="00CB59E1" w:rsidP="00DD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15 календарных дней со дня подачи письменной заявки</w:t>
            </w:r>
          </w:p>
        </w:tc>
      </w:tr>
      <w:tr w:rsidR="007F423A" w:rsidRPr="007759C2" w14:paraId="04CBBCEF" w14:textId="77777777" w:rsidTr="00B51EC5">
        <w:tc>
          <w:tcPr>
            <w:tcW w:w="2689" w:type="dxa"/>
          </w:tcPr>
          <w:p w14:paraId="3A1C14DA" w14:textId="56E3464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6258D40C" w14:textId="07E99E39" w:rsidR="004B0D95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</w:tc>
      </w:tr>
      <w:tr w:rsidR="007F423A" w:rsidRPr="007759C2" w14:paraId="6FAEB949" w14:textId="77777777" w:rsidTr="00B51EC5">
        <w:tc>
          <w:tcPr>
            <w:tcW w:w="2689" w:type="dxa"/>
          </w:tcPr>
          <w:p w14:paraId="171BD7DF" w14:textId="6C61D483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659695D7" w14:textId="77777777" w:rsidR="000C6353" w:rsidRDefault="000C6353" w:rsidP="000C635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  <w:lang w:val="en-US"/>
              </w:rPr>
            </w:pPr>
            <w:r w:rsidRPr="007759C2">
              <w:rPr>
                <w:rFonts w:ascii="Times New Roman" w:hAnsi="Times New Roman" w:cs="Times New Roman"/>
                <w:iCs/>
                <w:lang w:val="en-US"/>
              </w:rPr>
              <w:t>А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ктюбинская</w:t>
            </w:r>
            <w:proofErr w:type="spellEnd"/>
            <w:r w:rsidRPr="007759C2">
              <w:rPr>
                <w:rFonts w:ascii="Times New Roman" w:hAnsi="Times New Roman" w:cs="Times New Roman"/>
                <w:iCs/>
                <w:lang w:val="en-US"/>
              </w:rPr>
              <w:t xml:space="preserve"> </w:t>
            </w:r>
            <w:proofErr w:type="spellStart"/>
            <w:r w:rsidRPr="007759C2">
              <w:rPr>
                <w:rFonts w:ascii="Times New Roman" w:hAnsi="Times New Roman" w:cs="Times New Roman"/>
                <w:iCs/>
                <w:lang w:val="en-US"/>
              </w:rPr>
              <w:t>область</w:t>
            </w:r>
            <w:proofErr w:type="spellEnd"/>
          </w:p>
          <w:p w14:paraId="5CFF42D4" w14:textId="77777777" w:rsidR="000C6353" w:rsidRPr="00185C42" w:rsidRDefault="000C6353" w:rsidP="000C6353">
            <w:pPr>
              <w:pStyle w:val="a5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  <w:lang w:val="kk-KZ"/>
              </w:rPr>
              <w:t>Актобе, улица Санкибай Батыр, 171Б</w:t>
            </w:r>
          </w:p>
          <w:p w14:paraId="47B3A42B" w14:textId="77777777" w:rsidR="000C6353" w:rsidRPr="007759C2" w:rsidRDefault="000C6353" w:rsidP="000C6353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51ADE7B4" w14:textId="77777777" w:rsidR="000C6353" w:rsidRPr="007759C2" w:rsidRDefault="000C6353" w:rsidP="000C635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Жетысуская</w:t>
            </w:r>
            <w:r w:rsidRPr="007759C2">
              <w:rPr>
                <w:rFonts w:ascii="Times New Roman" w:hAnsi="Times New Roman" w:cs="Times New Roman"/>
                <w:iCs/>
              </w:rPr>
              <w:t xml:space="preserve"> область</w:t>
            </w:r>
          </w:p>
          <w:p w14:paraId="179EB551" w14:textId="77777777" w:rsidR="000C6353" w:rsidRDefault="000C6353" w:rsidP="000C6353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iCs/>
              </w:rPr>
              <w:t>г.</w:t>
            </w:r>
            <w:r>
              <w:rPr>
                <w:rFonts w:ascii="Times New Roman" w:hAnsi="Times New Roman" w:cs="Times New Roman"/>
                <w:lang w:val="kk-KZ"/>
              </w:rPr>
              <w:t>Талдыкорган, улица Балпык би, 86</w:t>
            </w:r>
          </w:p>
          <w:p w14:paraId="3E9E9E7F" w14:textId="77777777" w:rsidR="000C6353" w:rsidRPr="00CA7013" w:rsidRDefault="000C6353" w:rsidP="000C6353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66333F35" w14:textId="77777777" w:rsidR="000C6353" w:rsidRPr="007759C2" w:rsidRDefault="000C6353" w:rsidP="000C635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Восточно-Казахстанская</w:t>
            </w:r>
            <w:r w:rsidRPr="007759C2">
              <w:rPr>
                <w:rFonts w:ascii="Times New Roman" w:hAnsi="Times New Roman" w:cs="Times New Roman"/>
                <w:iCs/>
              </w:rPr>
              <w:t xml:space="preserve"> область</w:t>
            </w:r>
          </w:p>
          <w:p w14:paraId="570CC29F" w14:textId="77777777" w:rsidR="000C6353" w:rsidRDefault="000C6353" w:rsidP="000C6353">
            <w:pPr>
              <w:pStyle w:val="a5"/>
              <w:rPr>
                <w:rFonts w:ascii="Times New Roman" w:hAnsi="Times New Roman" w:cs="Times New Roman"/>
                <w:iCs/>
                <w:lang w:val="kk-KZ"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г.</w:t>
            </w:r>
            <w:r w:rsidRPr="00CA7013">
              <w:rPr>
                <w:rFonts w:ascii="Times New Roman" w:hAnsi="Times New Roman" w:cs="Times New Roman"/>
                <w:iCs/>
                <w:lang w:val="kk-KZ"/>
              </w:rPr>
              <w:t>Усть-Каменогорск, улица Добролюбова, 44</w:t>
            </w:r>
          </w:p>
          <w:p w14:paraId="1F933CF5" w14:textId="77777777" w:rsidR="000C6353" w:rsidRPr="00CA7013" w:rsidRDefault="000C6353" w:rsidP="000C6353">
            <w:pPr>
              <w:rPr>
                <w:rFonts w:ascii="Times New Roman" w:hAnsi="Times New Roman" w:cs="Times New Roman"/>
                <w:iCs/>
                <w:lang w:val="kk-KZ"/>
              </w:rPr>
            </w:pPr>
          </w:p>
          <w:p w14:paraId="6E964BC2" w14:textId="77777777" w:rsidR="000C6353" w:rsidRPr="00CA7013" w:rsidRDefault="000C6353" w:rsidP="000C635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Жамбылская област</w:t>
            </w:r>
            <w:r w:rsidRPr="00CA7013">
              <w:rPr>
                <w:rFonts w:ascii="Times New Roman" w:hAnsi="Times New Roman" w:cs="Times New Roman"/>
                <w:iCs/>
                <w:lang w:val="kk-KZ"/>
              </w:rPr>
              <w:t>ь</w:t>
            </w:r>
          </w:p>
          <w:p w14:paraId="16E539A1" w14:textId="77777777" w:rsidR="000C6353" w:rsidRDefault="000C6353" w:rsidP="000C6353">
            <w:pPr>
              <w:pStyle w:val="a5"/>
              <w:rPr>
                <w:rFonts w:ascii="Times New Roman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lang w:val="kk-KZ"/>
              </w:rPr>
              <w:t>г.</w:t>
            </w:r>
            <w:r w:rsidRPr="00CA7013">
              <w:rPr>
                <w:rFonts w:ascii="Times New Roman" w:hAnsi="Times New Roman" w:cs="Times New Roman"/>
                <w:bCs/>
                <w:iCs/>
                <w:lang w:val="kk-KZ"/>
              </w:rPr>
              <w:t>Тараз, улица К.Азербаева, 156</w:t>
            </w:r>
          </w:p>
          <w:p w14:paraId="72E09B8B" w14:textId="77777777" w:rsidR="000C6353" w:rsidRPr="00CA7013" w:rsidRDefault="000C6353" w:rsidP="000C6353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2DBC1D55" w14:textId="77777777" w:rsidR="000C6353" w:rsidRPr="00CA7013" w:rsidRDefault="000C6353" w:rsidP="000C635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Костанайская область</w:t>
            </w:r>
          </w:p>
          <w:p w14:paraId="24BE06D8" w14:textId="77777777" w:rsidR="000C6353" w:rsidRDefault="000C6353" w:rsidP="000C6353">
            <w:pPr>
              <w:pStyle w:val="a5"/>
              <w:rPr>
                <w:rFonts w:ascii="Times New Roman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lang w:val="kk-KZ"/>
              </w:rPr>
              <w:t>г.</w:t>
            </w:r>
            <w:r w:rsidRPr="00CA7013">
              <w:rPr>
                <w:rFonts w:ascii="Times New Roman" w:hAnsi="Times New Roman" w:cs="Times New Roman"/>
                <w:bCs/>
                <w:iCs/>
                <w:lang w:val="kk-KZ"/>
              </w:rPr>
              <w:t>Костанай, улица Пушкина,179</w:t>
            </w:r>
          </w:p>
          <w:p w14:paraId="29195274" w14:textId="77777777" w:rsidR="000C6353" w:rsidRPr="00FC58BF" w:rsidRDefault="000C6353" w:rsidP="000C6353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4B7CF8A4" w14:textId="77777777" w:rsidR="000C6353" w:rsidRPr="00317FFA" w:rsidRDefault="000C6353" w:rsidP="000C635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Павлодарская область</w:t>
            </w:r>
          </w:p>
          <w:p w14:paraId="3E16B78E" w14:textId="54F17FF1" w:rsidR="00CD64E1" w:rsidRPr="000C6353" w:rsidRDefault="000C6353" w:rsidP="000C6353">
            <w:pPr>
              <w:pStyle w:val="a5"/>
              <w:rPr>
                <w:rFonts w:ascii="Times New Roman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lang w:val="kk-KZ"/>
              </w:rPr>
              <w:t>г.</w:t>
            </w:r>
            <w:r w:rsidRPr="00317FFA">
              <w:rPr>
                <w:rFonts w:ascii="Times New Roman" w:hAnsi="Times New Roman" w:cs="Times New Roman"/>
                <w:bCs/>
                <w:iCs/>
                <w:lang w:val="kk-KZ"/>
              </w:rPr>
              <w:t>Павлодар, улица Джамбульская,6</w:t>
            </w:r>
          </w:p>
          <w:p w14:paraId="58F59B5E" w14:textId="03E27939" w:rsidR="00F97298" w:rsidRPr="00F97298" w:rsidRDefault="000C6353" w:rsidP="000C6353">
            <w:pPr>
              <w:spacing w:before="24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 xml:space="preserve">      7)  </w:t>
            </w:r>
            <w:r w:rsidR="00F97298" w:rsidRPr="00F97298">
              <w:rPr>
                <w:rFonts w:ascii="Times New Roman" w:hAnsi="Times New Roman" w:cs="Times New Roman"/>
                <w:iCs/>
                <w:lang w:val="kk-KZ"/>
              </w:rPr>
              <w:t>Мангистауская область</w:t>
            </w:r>
          </w:p>
          <w:p w14:paraId="5C83B090" w14:textId="4D9CED6B" w:rsidR="000C6353" w:rsidRDefault="000C6353" w:rsidP="00F97298">
            <w:pPr>
              <w:rPr>
                <w:rFonts w:ascii="Times New Roman" w:hAnsi="Times New Roman" w:cs="Times New Roman"/>
                <w:iCs/>
                <w:lang w:val="kk-KZ"/>
              </w:rPr>
            </w:pPr>
            <w:r>
              <w:rPr>
                <w:rFonts w:ascii="Times New Roman" w:hAnsi="Times New Roman" w:cs="Times New Roman"/>
                <w:iCs/>
              </w:rPr>
              <w:t xml:space="preserve">            </w:t>
            </w:r>
            <w:r w:rsidR="00F97298" w:rsidRPr="00F97298">
              <w:rPr>
                <w:rFonts w:ascii="Times New Roman" w:hAnsi="Times New Roman" w:cs="Times New Roman"/>
                <w:iCs/>
              </w:rPr>
              <w:t>г.</w:t>
            </w:r>
            <w:r w:rsidR="00F97298" w:rsidRPr="00F97298">
              <w:rPr>
                <w:rFonts w:ascii="Times New Roman" w:hAnsi="Times New Roman" w:cs="Times New Roman"/>
                <w:iCs/>
                <w:lang w:val="kk-KZ"/>
              </w:rPr>
              <w:t xml:space="preserve"> Актау, 24 микрорайон, здания 15</w:t>
            </w:r>
          </w:p>
          <w:p w14:paraId="5CC8C222" w14:textId="77777777" w:rsidR="00092A83" w:rsidRPr="00092A83" w:rsidRDefault="00092A83" w:rsidP="00F97298">
            <w:pPr>
              <w:rPr>
                <w:rFonts w:ascii="Times New Roman" w:hAnsi="Times New Roman" w:cs="Times New Roman"/>
                <w:iCs/>
                <w:lang w:val="kk-KZ"/>
              </w:rPr>
            </w:pPr>
          </w:p>
          <w:p w14:paraId="4319698A" w14:textId="3A2DA9F3" w:rsidR="000C6353" w:rsidRPr="00092A83" w:rsidRDefault="000C6353" w:rsidP="00092A83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iCs/>
              </w:rPr>
            </w:pPr>
            <w:r w:rsidRPr="00092A83">
              <w:rPr>
                <w:rFonts w:ascii="Times New Roman" w:hAnsi="Times New Roman" w:cs="Times New Roman"/>
                <w:iCs/>
                <w:lang w:val="kk-KZ"/>
              </w:rPr>
              <w:t>г. Шымкент</w:t>
            </w:r>
          </w:p>
          <w:p w14:paraId="22353E96" w14:textId="40F2BC2F" w:rsidR="000C6353" w:rsidRPr="00F97298" w:rsidRDefault="000C6353" w:rsidP="000C6353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 xml:space="preserve">      </w:t>
            </w:r>
            <w:r w:rsidRPr="00360011">
              <w:rPr>
                <w:rFonts w:ascii="Times New Roman" w:hAnsi="Times New Roman" w:cs="Times New Roman"/>
                <w:lang w:val="kk-KZ"/>
              </w:rPr>
              <w:t>Аль-Фарабийский район, проспект Байдибек Би, строение 77А</w:t>
            </w:r>
          </w:p>
        </w:tc>
      </w:tr>
      <w:tr w:rsidR="004B0D95" w:rsidRPr="007759C2" w14:paraId="1E4668FF" w14:textId="77777777" w:rsidTr="00B51EC5">
        <w:tc>
          <w:tcPr>
            <w:tcW w:w="2689" w:type="dxa"/>
          </w:tcPr>
          <w:p w14:paraId="18402942" w14:textId="559E628C" w:rsidR="004B0D95" w:rsidRPr="007759C2" w:rsidRDefault="004B0D95" w:rsidP="004B0D9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Требования к поставщику</w:t>
            </w:r>
          </w:p>
        </w:tc>
        <w:tc>
          <w:tcPr>
            <w:tcW w:w="6650" w:type="dxa"/>
          </w:tcPr>
          <w:p w14:paraId="0A3B4157" w14:textId="4A121704" w:rsidR="004B0D95" w:rsidRPr="007759C2" w:rsidRDefault="00D561E8" w:rsidP="004B0D95">
            <w:pPr>
              <w:jc w:val="both"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</w:t>
            </w:r>
            <w:r>
              <w:rPr>
                <w:rFonts w:ascii="Times New Roman" w:hAnsi="Times New Roman" w:cs="Times New Roman"/>
              </w:rPr>
              <w:t xml:space="preserve">, накладных и/или </w:t>
            </w:r>
            <w:r w:rsidRPr="007759C2">
              <w:rPr>
                <w:rFonts w:ascii="Times New Roman" w:hAnsi="Times New Roman" w:cs="Times New Roman"/>
              </w:rPr>
              <w:t>актов приема-передачи товара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14:paraId="1229B747" w14:textId="77777777" w:rsidR="00106F8B" w:rsidRPr="007759C2" w:rsidRDefault="00106F8B" w:rsidP="00106F8B">
      <w:pPr>
        <w:rPr>
          <w:rFonts w:ascii="Times New Roman" w:hAnsi="Times New Roman" w:cs="Times New Roman"/>
        </w:rPr>
      </w:pPr>
    </w:p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5B784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BD6E29"/>
    <w:multiLevelType w:val="hybridMultilevel"/>
    <w:tmpl w:val="C832C13C"/>
    <w:lvl w:ilvl="0" w:tplc="97A4EFB0">
      <w:start w:val="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0E26F64"/>
    <w:multiLevelType w:val="multilevel"/>
    <w:tmpl w:val="610A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7B041670"/>
    <w:multiLevelType w:val="multilevel"/>
    <w:tmpl w:val="DA929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887959"/>
    <w:multiLevelType w:val="hybridMultilevel"/>
    <w:tmpl w:val="FCBC451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5374165">
    <w:abstractNumId w:val="2"/>
  </w:num>
  <w:num w:numId="2" w16cid:durableId="1310524652">
    <w:abstractNumId w:val="1"/>
  </w:num>
  <w:num w:numId="3" w16cid:durableId="316349843">
    <w:abstractNumId w:val="0"/>
  </w:num>
  <w:num w:numId="4" w16cid:durableId="1498424765">
    <w:abstractNumId w:val="4"/>
  </w:num>
  <w:num w:numId="5" w16cid:durableId="605383815">
    <w:abstractNumId w:val="5"/>
  </w:num>
  <w:num w:numId="6" w16cid:durableId="19520849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25157930">
    <w:abstractNumId w:val="6"/>
  </w:num>
  <w:num w:numId="8" w16cid:durableId="20166164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92A83"/>
    <w:rsid w:val="00093891"/>
    <w:rsid w:val="000A66D0"/>
    <w:rsid w:val="000C6353"/>
    <w:rsid w:val="000C6D99"/>
    <w:rsid w:val="000D0F2E"/>
    <w:rsid w:val="00106F8B"/>
    <w:rsid w:val="00134C34"/>
    <w:rsid w:val="00161630"/>
    <w:rsid w:val="00184C82"/>
    <w:rsid w:val="00185C42"/>
    <w:rsid w:val="001E6A14"/>
    <w:rsid w:val="002178BC"/>
    <w:rsid w:val="0023652C"/>
    <w:rsid w:val="00236EFA"/>
    <w:rsid w:val="00241439"/>
    <w:rsid w:val="00242B7C"/>
    <w:rsid w:val="002561BB"/>
    <w:rsid w:val="002575FF"/>
    <w:rsid w:val="00264A99"/>
    <w:rsid w:val="00291D24"/>
    <w:rsid w:val="002A1FE7"/>
    <w:rsid w:val="002B715B"/>
    <w:rsid w:val="002D265F"/>
    <w:rsid w:val="002F240D"/>
    <w:rsid w:val="00311635"/>
    <w:rsid w:val="00355FA8"/>
    <w:rsid w:val="003733C5"/>
    <w:rsid w:val="00375A3B"/>
    <w:rsid w:val="0038661C"/>
    <w:rsid w:val="003B4E8C"/>
    <w:rsid w:val="003B728A"/>
    <w:rsid w:val="003C44F6"/>
    <w:rsid w:val="003E44CD"/>
    <w:rsid w:val="003E4DB6"/>
    <w:rsid w:val="003E5013"/>
    <w:rsid w:val="003E743E"/>
    <w:rsid w:val="003F7D87"/>
    <w:rsid w:val="00442C27"/>
    <w:rsid w:val="00445C79"/>
    <w:rsid w:val="00467CB6"/>
    <w:rsid w:val="00475C8B"/>
    <w:rsid w:val="00486AA3"/>
    <w:rsid w:val="004A298D"/>
    <w:rsid w:val="004B0D95"/>
    <w:rsid w:val="004B16BF"/>
    <w:rsid w:val="00515303"/>
    <w:rsid w:val="00586A93"/>
    <w:rsid w:val="005B06FC"/>
    <w:rsid w:val="005B7848"/>
    <w:rsid w:val="005C0551"/>
    <w:rsid w:val="005D44EF"/>
    <w:rsid w:val="005E3C14"/>
    <w:rsid w:val="00641073"/>
    <w:rsid w:val="006948FF"/>
    <w:rsid w:val="006E5E6F"/>
    <w:rsid w:val="007759C2"/>
    <w:rsid w:val="007809CD"/>
    <w:rsid w:val="007D5FA9"/>
    <w:rsid w:val="007F423A"/>
    <w:rsid w:val="00826217"/>
    <w:rsid w:val="00832BB5"/>
    <w:rsid w:val="008D2562"/>
    <w:rsid w:val="0090455F"/>
    <w:rsid w:val="009306C7"/>
    <w:rsid w:val="009E2537"/>
    <w:rsid w:val="009F64C1"/>
    <w:rsid w:val="00A13C2B"/>
    <w:rsid w:val="00A17344"/>
    <w:rsid w:val="00A437F6"/>
    <w:rsid w:val="00A56434"/>
    <w:rsid w:val="00A61C4A"/>
    <w:rsid w:val="00A626DB"/>
    <w:rsid w:val="00A713BC"/>
    <w:rsid w:val="00A9218A"/>
    <w:rsid w:val="00AE11A3"/>
    <w:rsid w:val="00B8356D"/>
    <w:rsid w:val="00B85EDF"/>
    <w:rsid w:val="00B866BD"/>
    <w:rsid w:val="00BB1480"/>
    <w:rsid w:val="00BF046B"/>
    <w:rsid w:val="00C01A21"/>
    <w:rsid w:val="00C0493E"/>
    <w:rsid w:val="00C75702"/>
    <w:rsid w:val="00CA4EA8"/>
    <w:rsid w:val="00CB4B6A"/>
    <w:rsid w:val="00CB59E1"/>
    <w:rsid w:val="00CD64E1"/>
    <w:rsid w:val="00D04B20"/>
    <w:rsid w:val="00D561E8"/>
    <w:rsid w:val="00D611E2"/>
    <w:rsid w:val="00DD6A14"/>
    <w:rsid w:val="00E20CA8"/>
    <w:rsid w:val="00E80D7A"/>
    <w:rsid w:val="00E812B1"/>
    <w:rsid w:val="00ED1F38"/>
    <w:rsid w:val="00F158B7"/>
    <w:rsid w:val="00F63476"/>
    <w:rsid w:val="00F83AD9"/>
    <w:rsid w:val="00F92854"/>
    <w:rsid w:val="00F97298"/>
    <w:rsid w:val="00F973BF"/>
    <w:rsid w:val="00FA4DDD"/>
    <w:rsid w:val="00FA5542"/>
    <w:rsid w:val="00FB2407"/>
    <w:rsid w:val="00FD3162"/>
    <w:rsid w:val="00FD5369"/>
    <w:rsid w:val="00FD630E"/>
    <w:rsid w:val="00FE2DA6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7">
    <w:name w:val="Body Text"/>
    <w:basedOn w:val="a"/>
    <w:link w:val="a8"/>
    <w:rsid w:val="00FD5369"/>
    <w:pPr>
      <w:suppressAutoHyphens/>
      <w:spacing w:after="140" w:line="276" w:lineRule="auto"/>
    </w:pPr>
    <w:rPr>
      <w:rFonts w:ascii="Times New Roman" w:hAnsi="Times New Roman"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FD5369"/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Abat Tulegenov</cp:lastModifiedBy>
  <cp:revision>5</cp:revision>
  <dcterms:created xsi:type="dcterms:W3CDTF">2024-02-15T06:00:00Z</dcterms:created>
  <dcterms:modified xsi:type="dcterms:W3CDTF">2024-02-15T06:27:00Z</dcterms:modified>
</cp:coreProperties>
</file>