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708B9" w:rsidRPr="00564D4D" w14:paraId="18C777B8" w14:textId="77777777" w:rsidTr="00B51EC5">
        <w:tc>
          <w:tcPr>
            <w:tcW w:w="2689" w:type="dxa"/>
          </w:tcPr>
          <w:p w14:paraId="5ACF4C4C" w14:textId="1A237C02" w:rsidR="001708B9" w:rsidRPr="00564D4D" w:rsidRDefault="001708B9" w:rsidP="001708B9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27504A93" w:rsidR="001708B9" w:rsidRPr="00564D4D" w:rsidRDefault="001708B9" w:rsidP="001708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A0E1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708B9" w:rsidRPr="00564D4D" w14:paraId="3983E65A" w14:textId="77777777" w:rsidTr="00B51EC5">
        <w:tc>
          <w:tcPr>
            <w:tcW w:w="2689" w:type="dxa"/>
          </w:tcPr>
          <w:p w14:paraId="50DD97CE" w14:textId="18614223" w:rsidR="001708B9" w:rsidRPr="00564D4D" w:rsidRDefault="001708B9" w:rsidP="001708B9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135C83E0" w:rsidR="001708B9" w:rsidRPr="00564D4D" w:rsidRDefault="001708B9" w:rsidP="001708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D217D" w:rsidRPr="00564D4D" w14:paraId="6712C109" w14:textId="77777777" w:rsidTr="00B51EC5">
        <w:tc>
          <w:tcPr>
            <w:tcW w:w="2689" w:type="dxa"/>
          </w:tcPr>
          <w:p w14:paraId="4B96EE36" w14:textId="4A3FE99C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1044C9DE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A0E11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A0E1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1708B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A0E1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4699788B" w:rsidR="004D217D" w:rsidRPr="00564D4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70 до 90 см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4EBC9BFD" w:rsidR="004D217D" w:rsidRPr="00564D4D" w:rsidRDefault="000248D8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564D4D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 w:rsidRPr="00564D4D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 w:rsidRPr="00564D4D">
              <w:rPr>
                <w:rStyle w:val="a5"/>
                <w:b/>
                <w:bCs/>
              </w:rPr>
              <w:t>ция</w:t>
            </w:r>
            <w:r w:rsidRPr="00564D4D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Головные упоры - 2 шт.</w:t>
            </w:r>
          </w:p>
          <w:p w14:paraId="4BC538CF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Абдуктор - 1 шт.</w:t>
            </w:r>
          </w:p>
          <w:p w14:paraId="68212B6C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lastRenderedPageBreak/>
              <w:t>Жилет - 1 шт.</w:t>
            </w:r>
          </w:p>
          <w:p w14:paraId="5B8BC059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4D217D" w:rsidRPr="00564D4D" w14:paraId="4E7F4B64" w14:textId="77777777" w:rsidTr="00B51EC5"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0,485- 0,5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0,79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Высота подлокотников от сидения (м): </w:t>
            </w:r>
            <w:proofErr w:type="gramStart"/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0,17..</w:t>
            </w:r>
            <w:proofErr w:type="gramEnd"/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0,24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70..90</w:t>
            </w:r>
          </w:p>
          <w:p w14:paraId="51281425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04739DD0" w:rsidR="004D217D" w:rsidRPr="00564D4D" w:rsidRDefault="001708B9" w:rsidP="007114D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D006E4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5326F8A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EDC9E4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66F19E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B50004F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289C3B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FE72DB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88F2DC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D99759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8FF85C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37E91E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F6FBF1" w14:textId="77777777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2C1070" w14:textId="6A268464" w:rsidR="00D006E4" w:rsidRDefault="00D006E4" w:rsidP="00D006E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16908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D7F61E4" w14:textId="77777777" w:rsidR="00D006E4" w:rsidRPr="00C42B62" w:rsidRDefault="00D006E4" w:rsidP="00D006E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629110A2" w14:textId="531CD0BA" w:rsidR="00440580" w:rsidRPr="00564D4D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6699D7B" w14:textId="77777777" w:rsidR="00440580" w:rsidRPr="00564D4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564D4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4363838">
    <w:abstractNumId w:val="2"/>
  </w:num>
  <w:num w:numId="2" w16cid:durableId="1351418027">
    <w:abstractNumId w:val="4"/>
  </w:num>
  <w:num w:numId="3" w16cid:durableId="1595742252">
    <w:abstractNumId w:val="1"/>
  </w:num>
  <w:num w:numId="4" w16cid:durableId="844438374">
    <w:abstractNumId w:val="3"/>
  </w:num>
  <w:num w:numId="5" w16cid:durableId="177485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0248D8"/>
    <w:rsid w:val="00146BFA"/>
    <w:rsid w:val="001708B9"/>
    <w:rsid w:val="001A0E11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876D43"/>
    <w:rsid w:val="009756F7"/>
    <w:rsid w:val="00A16908"/>
    <w:rsid w:val="00A34DE0"/>
    <w:rsid w:val="00B23BC4"/>
    <w:rsid w:val="00B805F8"/>
    <w:rsid w:val="00BE3333"/>
    <w:rsid w:val="00BE64CD"/>
    <w:rsid w:val="00C1078C"/>
    <w:rsid w:val="00CB4B6A"/>
    <w:rsid w:val="00D006E4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2021-06-22T04:58:00Z</dcterms:created>
  <dcterms:modified xsi:type="dcterms:W3CDTF">2022-09-14T09:06:00Z</dcterms:modified>
</cp:coreProperties>
</file>